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25" w:rsidRPr="000C596A" w:rsidRDefault="00F41025" w:rsidP="009F4A67">
      <w:pPr>
        <w:spacing w:line="360" w:lineRule="auto"/>
        <w:jc w:val="center"/>
        <w:rPr>
          <w:rFonts w:ascii="Times New Roman" w:hAnsi="Times New Roman" w:cs="Times New Roman"/>
          <w:b/>
          <w:bCs/>
          <w:sz w:val="24"/>
          <w:szCs w:val="24"/>
          <w:highlight w:val="yellow"/>
        </w:rPr>
      </w:pPr>
      <w:r w:rsidRPr="000C596A">
        <w:rPr>
          <w:rFonts w:ascii="Times New Roman" w:hAnsi="Times New Roman" w:cs="Times New Roman"/>
          <w:b/>
          <w:bCs/>
          <w:sz w:val="24"/>
          <w:szCs w:val="24"/>
          <w:highlight w:val="yellow"/>
        </w:rPr>
        <w:t>SESSION JAN/FEB 2023</w:t>
      </w:r>
    </w:p>
    <w:p w:rsidR="00F41025" w:rsidRPr="000C596A" w:rsidRDefault="00F41025" w:rsidP="009F4A67">
      <w:pPr>
        <w:spacing w:line="360" w:lineRule="auto"/>
        <w:jc w:val="center"/>
        <w:rPr>
          <w:rFonts w:ascii="Times New Roman" w:hAnsi="Times New Roman" w:cs="Times New Roman"/>
          <w:b/>
          <w:bCs/>
          <w:sz w:val="24"/>
          <w:szCs w:val="24"/>
          <w:highlight w:val="yellow"/>
        </w:rPr>
      </w:pPr>
      <w:r w:rsidRPr="000C596A">
        <w:rPr>
          <w:rFonts w:ascii="Times New Roman" w:hAnsi="Times New Roman" w:cs="Times New Roman"/>
          <w:b/>
          <w:bCs/>
          <w:sz w:val="24"/>
          <w:szCs w:val="24"/>
          <w:highlight w:val="yellow"/>
        </w:rPr>
        <w:t>PROGRAM MASTER OF BUSINESS ADMINISTRATION (MBA)</w:t>
      </w:r>
    </w:p>
    <w:p w:rsidR="00F41025" w:rsidRPr="000C596A" w:rsidRDefault="00F41025" w:rsidP="009F4A67">
      <w:pPr>
        <w:spacing w:line="360" w:lineRule="auto"/>
        <w:jc w:val="center"/>
        <w:rPr>
          <w:rFonts w:ascii="Times New Roman" w:hAnsi="Times New Roman" w:cs="Times New Roman"/>
          <w:b/>
          <w:bCs/>
          <w:sz w:val="24"/>
          <w:szCs w:val="24"/>
          <w:highlight w:val="yellow"/>
        </w:rPr>
      </w:pPr>
      <w:r w:rsidRPr="000C596A">
        <w:rPr>
          <w:rFonts w:ascii="Times New Roman" w:hAnsi="Times New Roman" w:cs="Times New Roman"/>
          <w:b/>
          <w:bCs/>
          <w:sz w:val="24"/>
          <w:szCs w:val="24"/>
          <w:highlight w:val="yellow"/>
        </w:rPr>
        <w:t>SEMESTER I</w:t>
      </w:r>
    </w:p>
    <w:p w:rsidR="00F41025" w:rsidRPr="000C596A" w:rsidRDefault="00F41025" w:rsidP="009F4A67">
      <w:pPr>
        <w:spacing w:line="360" w:lineRule="auto"/>
        <w:jc w:val="center"/>
        <w:rPr>
          <w:rFonts w:ascii="Times New Roman" w:hAnsi="Times New Roman" w:cs="Times New Roman"/>
          <w:b/>
          <w:bCs/>
          <w:sz w:val="24"/>
          <w:szCs w:val="24"/>
          <w:highlight w:val="yellow"/>
        </w:rPr>
      </w:pPr>
      <w:r w:rsidRPr="000C596A">
        <w:rPr>
          <w:rFonts w:ascii="Times New Roman" w:hAnsi="Times New Roman" w:cs="Times New Roman"/>
          <w:b/>
          <w:bCs/>
          <w:sz w:val="24"/>
          <w:szCs w:val="24"/>
          <w:highlight w:val="yellow"/>
        </w:rPr>
        <w:t>COURSE CODE &amp;amp; NAME DMBA106 – HUMAN RESOURCE MANAGEMENT</w:t>
      </w:r>
    </w:p>
    <w:p w:rsidR="00E43076" w:rsidRPr="000C596A" w:rsidRDefault="00F41025" w:rsidP="009F4A67">
      <w:pPr>
        <w:spacing w:line="360" w:lineRule="auto"/>
        <w:jc w:val="center"/>
        <w:rPr>
          <w:rFonts w:ascii="Times New Roman" w:hAnsi="Times New Roman" w:cs="Times New Roman"/>
          <w:b/>
          <w:bCs/>
          <w:sz w:val="24"/>
          <w:szCs w:val="24"/>
          <w:highlight w:val="yellow"/>
        </w:rPr>
      </w:pPr>
      <w:r w:rsidRPr="000C596A">
        <w:rPr>
          <w:rFonts w:ascii="Times New Roman" w:hAnsi="Times New Roman" w:cs="Times New Roman"/>
          <w:b/>
          <w:bCs/>
          <w:sz w:val="24"/>
          <w:szCs w:val="24"/>
          <w:highlight w:val="yellow"/>
        </w:rPr>
        <w:t>CREDITS 4</w:t>
      </w:r>
    </w:p>
    <w:p w:rsidR="00F41025" w:rsidRPr="000C596A" w:rsidRDefault="00F41025" w:rsidP="009F4A67">
      <w:pPr>
        <w:spacing w:line="360" w:lineRule="auto"/>
        <w:jc w:val="center"/>
        <w:rPr>
          <w:rFonts w:ascii="Times New Roman" w:hAnsi="Times New Roman" w:cs="Times New Roman"/>
          <w:b/>
          <w:bCs/>
          <w:sz w:val="24"/>
          <w:szCs w:val="24"/>
        </w:rPr>
      </w:pPr>
      <w:r w:rsidRPr="000C596A">
        <w:rPr>
          <w:rFonts w:ascii="Times New Roman" w:hAnsi="Times New Roman" w:cs="Times New Roman"/>
          <w:b/>
          <w:bCs/>
          <w:sz w:val="24"/>
          <w:szCs w:val="24"/>
          <w:highlight w:val="yellow"/>
        </w:rPr>
        <w:t>Assignment Set – 1</w:t>
      </w:r>
    </w:p>
    <w:p w:rsidR="00F41025" w:rsidRPr="000C596A" w:rsidRDefault="00F41025" w:rsidP="000C596A">
      <w:pPr>
        <w:spacing w:line="360" w:lineRule="auto"/>
        <w:jc w:val="both"/>
        <w:rPr>
          <w:rFonts w:ascii="Times New Roman" w:hAnsi="Times New Roman" w:cs="Times New Roman"/>
          <w:b/>
          <w:bCs/>
          <w:sz w:val="24"/>
          <w:szCs w:val="24"/>
        </w:rPr>
      </w:pPr>
    </w:p>
    <w:p w:rsidR="00F41025" w:rsidRPr="000C596A" w:rsidRDefault="00F41025"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1. Discuss the main features of human relation approach. How does it differ from scientific management?</w:t>
      </w:r>
    </w:p>
    <w:p w:rsidR="00E53CD8" w:rsidRPr="000C596A" w:rsidRDefault="00E53CD8"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Ans: Let us now look into each of these roles in detail.</w:t>
      </w:r>
    </w:p>
    <w:p w:rsidR="00E53CD8" w:rsidRPr="000C596A" w:rsidRDefault="00E53CD8" w:rsidP="000C596A">
      <w:pPr>
        <w:spacing w:line="360" w:lineRule="auto"/>
        <w:jc w:val="both"/>
        <w:rPr>
          <w:rFonts w:ascii="Times New Roman" w:hAnsi="Times New Roman" w:cs="Times New Roman"/>
          <w:sz w:val="24"/>
          <w:szCs w:val="24"/>
        </w:rPr>
      </w:pPr>
      <w:r w:rsidRPr="000C596A">
        <w:rPr>
          <w:rFonts w:ascii="Times New Roman" w:hAnsi="Times New Roman" w:cs="Times New Roman"/>
          <w:b/>
          <w:bCs/>
          <w:sz w:val="24"/>
          <w:szCs w:val="24"/>
        </w:rPr>
        <w:t xml:space="preserve"> Service provider – </w:t>
      </w:r>
      <w:r w:rsidRPr="000C596A">
        <w:rPr>
          <w:rFonts w:ascii="Times New Roman" w:hAnsi="Times New Roman" w:cs="Times New Roman"/>
          <w:sz w:val="24"/>
          <w:szCs w:val="24"/>
        </w:rPr>
        <w:t xml:space="preserve">Management needs to gather information such as market statistics, pay rates and labour laws, and legislations from the market as well as from their competitors before making decisions on various employee related issues. </w:t>
      </w:r>
    </w:p>
    <w:p w:rsidR="00F41025" w:rsidRDefault="00E53CD8" w:rsidP="003342C6">
      <w:pPr>
        <w:spacing w:line="360" w:lineRule="auto"/>
        <w:jc w:val="both"/>
        <w:rPr>
          <w:rFonts w:ascii="Times New Roman" w:hAnsi="Times New Roman" w:cs="Times New Roman"/>
          <w:sz w:val="24"/>
          <w:szCs w:val="24"/>
        </w:rPr>
      </w:pPr>
      <w:r w:rsidRPr="000C596A">
        <w:rPr>
          <w:rFonts w:ascii="Times New Roman" w:hAnsi="Times New Roman" w:cs="Times New Roman"/>
          <w:b/>
          <w:bCs/>
          <w:sz w:val="24"/>
          <w:szCs w:val="24"/>
        </w:rPr>
        <w:t xml:space="preserve"> Administrative expert – </w:t>
      </w:r>
    </w:p>
    <w:p w:rsidR="00E1762D" w:rsidRDefault="00E1762D" w:rsidP="00E1762D">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E1762D" w:rsidRDefault="00E1762D" w:rsidP="00E1762D">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1762D" w:rsidRDefault="00E1762D" w:rsidP="00E1762D">
      <w:pPr>
        <w:shd w:val="clear" w:color="auto" w:fill="FFFFFF"/>
        <w:spacing w:after="0" w:line="240" w:lineRule="auto"/>
        <w:jc w:val="center"/>
        <w:rPr>
          <w:rFonts w:ascii="Georgia" w:hAnsi="Georgia"/>
          <w:color w:val="222222"/>
          <w:sz w:val="33"/>
          <w:szCs w:val="33"/>
          <w:shd w:val="clear" w:color="auto" w:fill="FFFF00"/>
        </w:rPr>
      </w:pPr>
    </w:p>
    <w:p w:rsidR="00E1762D" w:rsidRDefault="00E1762D" w:rsidP="00E1762D">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1762D" w:rsidRDefault="00E1762D" w:rsidP="00E1762D">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1762D" w:rsidRDefault="00E1762D" w:rsidP="00E1762D">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E1762D" w:rsidRDefault="00E1762D" w:rsidP="00E1762D">
      <w:pPr>
        <w:shd w:val="clear" w:color="auto" w:fill="FFFFFF"/>
        <w:spacing w:after="0" w:line="240" w:lineRule="auto"/>
        <w:jc w:val="center"/>
        <w:rPr>
          <w:rFonts w:ascii="Arial" w:hAnsi="Arial"/>
          <w:color w:val="222222"/>
        </w:rPr>
      </w:pPr>
    </w:p>
    <w:p w:rsidR="00E1762D" w:rsidRDefault="00E1762D" w:rsidP="00E1762D">
      <w:pPr>
        <w:shd w:val="clear" w:color="auto" w:fill="FFFFFF"/>
        <w:spacing w:after="0" w:line="240" w:lineRule="auto"/>
        <w:jc w:val="center"/>
        <w:rPr>
          <w:szCs w:val="22"/>
        </w:rPr>
      </w:pPr>
      <w:r>
        <w:rPr>
          <w:rFonts w:ascii="Georgia" w:hAnsi="Georgia"/>
          <w:sz w:val="33"/>
          <w:szCs w:val="33"/>
        </w:rPr>
        <w:t>Lowest price guarantee with quality.</w:t>
      </w:r>
    </w:p>
    <w:p w:rsidR="00E1762D" w:rsidRDefault="00E1762D" w:rsidP="00E1762D">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1762D" w:rsidRDefault="00E1762D" w:rsidP="00E1762D">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1762D" w:rsidRDefault="00E1762D" w:rsidP="00E1762D">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E1762D" w:rsidRDefault="00E1762D" w:rsidP="00E1762D">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1762D" w:rsidRDefault="00E1762D" w:rsidP="00E1762D">
      <w:pPr>
        <w:shd w:val="clear" w:color="auto" w:fill="FFFFFF"/>
        <w:spacing w:after="0" w:line="240" w:lineRule="auto"/>
        <w:jc w:val="center"/>
      </w:pPr>
      <w:r>
        <w:rPr>
          <w:rFonts w:ascii="Georgia" w:hAnsi="Georgia"/>
          <w:sz w:val="33"/>
          <w:szCs w:val="33"/>
        </w:rPr>
        <w:t>After mail, we will reply you instant or maximum</w:t>
      </w:r>
    </w:p>
    <w:p w:rsidR="00E1762D" w:rsidRDefault="00E1762D" w:rsidP="00E1762D">
      <w:pPr>
        <w:shd w:val="clear" w:color="auto" w:fill="FFFFFF"/>
        <w:spacing w:after="0" w:line="240" w:lineRule="auto"/>
        <w:jc w:val="center"/>
      </w:pPr>
      <w:r>
        <w:rPr>
          <w:rFonts w:ascii="Georgia" w:hAnsi="Georgia"/>
          <w:sz w:val="33"/>
          <w:szCs w:val="33"/>
        </w:rPr>
        <w:t>1 hour.</w:t>
      </w:r>
    </w:p>
    <w:p w:rsidR="00E1762D" w:rsidRDefault="00E1762D" w:rsidP="00E1762D">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E1762D" w:rsidRDefault="00E1762D" w:rsidP="00E1762D">
      <w:pPr>
        <w:shd w:val="clear" w:color="auto" w:fill="FFFFFF"/>
        <w:spacing w:after="0" w:line="240" w:lineRule="auto"/>
        <w:jc w:val="center"/>
      </w:pPr>
      <w:r>
        <w:rPr>
          <w:rFonts w:ascii="Georgia" w:hAnsi="Georgia"/>
          <w:sz w:val="33"/>
          <w:szCs w:val="33"/>
          <w:shd w:val="clear" w:color="auto" w:fill="FF0000"/>
        </w:rPr>
        <w:t>whatsapp no 8791490301.</w:t>
      </w:r>
    </w:p>
    <w:p w:rsidR="003342C6" w:rsidRPr="000C596A" w:rsidRDefault="003342C6" w:rsidP="003342C6">
      <w:pPr>
        <w:spacing w:line="360" w:lineRule="auto"/>
        <w:jc w:val="both"/>
        <w:rPr>
          <w:rFonts w:ascii="Times New Roman" w:hAnsi="Times New Roman" w:cs="Times New Roman"/>
          <w:b/>
          <w:bCs/>
          <w:sz w:val="24"/>
          <w:szCs w:val="24"/>
        </w:rPr>
      </w:pPr>
    </w:p>
    <w:p w:rsidR="00F41025" w:rsidRPr="000C596A" w:rsidRDefault="00F41025" w:rsidP="000C596A">
      <w:pPr>
        <w:spacing w:line="360" w:lineRule="auto"/>
        <w:jc w:val="both"/>
        <w:rPr>
          <w:rFonts w:ascii="Times New Roman" w:hAnsi="Times New Roman" w:cs="Times New Roman"/>
          <w:b/>
          <w:bCs/>
          <w:sz w:val="24"/>
          <w:szCs w:val="24"/>
        </w:rPr>
      </w:pPr>
    </w:p>
    <w:p w:rsidR="00F41025" w:rsidRPr="000C596A" w:rsidRDefault="00F41025"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2. What do you mean by Human Resource Planning? What changes in HR planning with regards to recruiting IT professionals are seen now?</w:t>
      </w:r>
    </w:p>
    <w:p w:rsidR="00B771B6" w:rsidRPr="000C596A" w:rsidRDefault="00B771B6" w:rsidP="000C596A">
      <w:pPr>
        <w:spacing w:line="360" w:lineRule="auto"/>
        <w:jc w:val="both"/>
        <w:rPr>
          <w:rFonts w:ascii="Times New Roman" w:hAnsi="Times New Roman" w:cs="Times New Roman"/>
          <w:sz w:val="24"/>
          <w:szCs w:val="24"/>
        </w:rPr>
      </w:pPr>
      <w:r w:rsidRPr="000C596A">
        <w:rPr>
          <w:rFonts w:ascii="Times New Roman" w:hAnsi="Times New Roman" w:cs="Times New Roman"/>
          <w:b/>
          <w:bCs/>
          <w:sz w:val="24"/>
          <w:szCs w:val="24"/>
        </w:rPr>
        <w:t>Ans: Human Resource Planning (HRP)</w:t>
      </w:r>
      <w:r w:rsidRPr="000C596A">
        <w:rPr>
          <w:rFonts w:ascii="Times New Roman" w:hAnsi="Times New Roman" w:cs="Times New Roman"/>
          <w:sz w:val="24"/>
          <w:szCs w:val="24"/>
        </w:rPr>
        <w:t xml:space="preserve"> can be defined as the method of ensuring the right number of qualified people, in the right job at the right time to bring the results in an efficient and effective manner. </w:t>
      </w:r>
    </w:p>
    <w:p w:rsidR="00B771B6" w:rsidRDefault="00B771B6" w:rsidP="003342C6">
      <w:pPr>
        <w:spacing w:line="360" w:lineRule="auto"/>
        <w:jc w:val="both"/>
        <w:rPr>
          <w:rFonts w:ascii="Times New Roman" w:hAnsi="Times New Roman" w:cs="Times New Roman"/>
          <w:sz w:val="24"/>
          <w:szCs w:val="24"/>
        </w:rPr>
      </w:pPr>
      <w:r w:rsidRPr="000C596A">
        <w:rPr>
          <w:rFonts w:ascii="Times New Roman" w:hAnsi="Times New Roman" w:cs="Times New Roman"/>
          <w:sz w:val="24"/>
          <w:szCs w:val="24"/>
        </w:rPr>
        <w:t xml:space="preserve">In simple words, HRP is understood as the process of forecasting an organisation’s future demand for, and </w:t>
      </w:r>
    </w:p>
    <w:p w:rsidR="003342C6" w:rsidRPr="00B771B6" w:rsidRDefault="003342C6" w:rsidP="003342C6">
      <w:pPr>
        <w:spacing w:line="360" w:lineRule="auto"/>
        <w:jc w:val="both"/>
        <w:rPr>
          <w:rFonts w:ascii="Times New Roman" w:eastAsia="Times New Roman" w:hAnsi="Times New Roman" w:cs="Times New Roman"/>
          <w:sz w:val="24"/>
          <w:szCs w:val="24"/>
          <w:lang w:eastAsia="en-IN"/>
        </w:rPr>
      </w:pPr>
    </w:p>
    <w:p w:rsidR="00F41025" w:rsidRPr="000C596A" w:rsidRDefault="00F41025" w:rsidP="000C596A">
      <w:pPr>
        <w:spacing w:line="360" w:lineRule="auto"/>
        <w:jc w:val="both"/>
        <w:rPr>
          <w:rFonts w:ascii="Times New Roman" w:hAnsi="Times New Roman" w:cs="Times New Roman"/>
          <w:b/>
          <w:bCs/>
          <w:sz w:val="24"/>
          <w:szCs w:val="24"/>
        </w:rPr>
      </w:pPr>
    </w:p>
    <w:p w:rsidR="00F41025" w:rsidRPr="000C596A" w:rsidRDefault="00F41025"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3. What is succession planning? What are the benefits of having a formal Succession Planning System in an organization?</w:t>
      </w:r>
    </w:p>
    <w:p w:rsidR="009F4A67" w:rsidRDefault="00B771B6" w:rsidP="003342C6">
      <w:pPr>
        <w:spacing w:line="360" w:lineRule="auto"/>
        <w:jc w:val="both"/>
        <w:rPr>
          <w:rFonts w:ascii="Times New Roman" w:hAnsi="Times New Roman" w:cs="Times New Roman"/>
          <w:sz w:val="24"/>
          <w:szCs w:val="24"/>
        </w:rPr>
      </w:pPr>
      <w:r w:rsidRPr="000C596A">
        <w:rPr>
          <w:rFonts w:ascii="Times New Roman" w:hAnsi="Times New Roman" w:cs="Times New Roman"/>
          <w:b/>
          <w:bCs/>
          <w:sz w:val="24"/>
          <w:szCs w:val="24"/>
        </w:rPr>
        <w:t xml:space="preserve">Ans: Succession planning </w:t>
      </w:r>
      <w:r w:rsidRPr="000C596A">
        <w:rPr>
          <w:rFonts w:ascii="Times New Roman" w:hAnsi="Times New Roman" w:cs="Times New Roman"/>
          <w:sz w:val="24"/>
          <w:szCs w:val="24"/>
        </w:rPr>
        <w:t xml:space="preserve">involves an examination of strategic (long-range) plans and HR forecasts for all identified key positions in an organisation. It includes positions that are critical for the business and for its continuity, and not just the senior level positions. It includes a review of the data on all potential candidates who might be able to move to these positions either right-away or in the near future. The objective is to identify employees with potential and managerial depth as well as promoting from within the company. This exercise is carried out by the senior </w:t>
      </w:r>
    </w:p>
    <w:p w:rsidR="003342C6" w:rsidRDefault="003342C6" w:rsidP="003342C6">
      <w:pPr>
        <w:spacing w:line="360" w:lineRule="auto"/>
        <w:jc w:val="both"/>
        <w:rPr>
          <w:rFonts w:ascii="Times New Roman" w:hAnsi="Times New Roman" w:cs="Times New Roman"/>
          <w:sz w:val="24"/>
          <w:szCs w:val="24"/>
        </w:rPr>
      </w:pPr>
    </w:p>
    <w:p w:rsidR="009F4A67" w:rsidRDefault="009F4A67" w:rsidP="000C596A">
      <w:pPr>
        <w:spacing w:line="360" w:lineRule="auto"/>
        <w:jc w:val="both"/>
        <w:rPr>
          <w:rFonts w:ascii="Times New Roman" w:hAnsi="Times New Roman" w:cs="Times New Roman"/>
          <w:sz w:val="24"/>
          <w:szCs w:val="24"/>
        </w:rPr>
      </w:pPr>
    </w:p>
    <w:p w:rsidR="009F4A67" w:rsidRDefault="009F4A67" w:rsidP="000C596A">
      <w:pPr>
        <w:spacing w:line="360" w:lineRule="auto"/>
        <w:jc w:val="both"/>
        <w:rPr>
          <w:rFonts w:ascii="Times New Roman" w:hAnsi="Times New Roman" w:cs="Times New Roman"/>
          <w:sz w:val="24"/>
          <w:szCs w:val="24"/>
        </w:rPr>
      </w:pPr>
    </w:p>
    <w:p w:rsidR="009F4A67" w:rsidRDefault="009F4A67" w:rsidP="000C596A">
      <w:pPr>
        <w:spacing w:line="360" w:lineRule="auto"/>
        <w:jc w:val="both"/>
        <w:rPr>
          <w:rFonts w:ascii="Times New Roman" w:hAnsi="Times New Roman" w:cs="Times New Roman"/>
          <w:sz w:val="24"/>
          <w:szCs w:val="24"/>
        </w:rPr>
      </w:pPr>
    </w:p>
    <w:p w:rsidR="009F4A67" w:rsidRPr="000C596A" w:rsidRDefault="009F4A67" w:rsidP="000C596A">
      <w:pPr>
        <w:spacing w:line="360" w:lineRule="auto"/>
        <w:jc w:val="both"/>
        <w:rPr>
          <w:rFonts w:ascii="Times New Roman" w:hAnsi="Times New Roman" w:cs="Times New Roman"/>
          <w:sz w:val="24"/>
          <w:szCs w:val="24"/>
        </w:rPr>
      </w:pPr>
    </w:p>
    <w:p w:rsidR="00F41025" w:rsidRPr="000C596A" w:rsidRDefault="00F41025" w:rsidP="009F4A67">
      <w:pPr>
        <w:spacing w:line="360" w:lineRule="auto"/>
        <w:jc w:val="center"/>
        <w:rPr>
          <w:rFonts w:ascii="Times New Roman" w:hAnsi="Times New Roman" w:cs="Times New Roman"/>
          <w:b/>
          <w:bCs/>
          <w:sz w:val="24"/>
          <w:szCs w:val="24"/>
        </w:rPr>
      </w:pPr>
      <w:r w:rsidRPr="000C596A">
        <w:rPr>
          <w:rFonts w:ascii="Times New Roman" w:hAnsi="Times New Roman" w:cs="Times New Roman"/>
          <w:b/>
          <w:bCs/>
          <w:sz w:val="24"/>
          <w:szCs w:val="24"/>
          <w:highlight w:val="yellow"/>
        </w:rPr>
        <w:t>Assignment Set – 2</w:t>
      </w:r>
    </w:p>
    <w:p w:rsidR="00F41025" w:rsidRPr="000C596A" w:rsidRDefault="00F41025" w:rsidP="000C596A">
      <w:pPr>
        <w:spacing w:line="360" w:lineRule="auto"/>
        <w:jc w:val="both"/>
        <w:rPr>
          <w:rFonts w:ascii="Times New Roman" w:hAnsi="Times New Roman" w:cs="Times New Roman"/>
          <w:b/>
          <w:bCs/>
          <w:sz w:val="24"/>
          <w:szCs w:val="24"/>
        </w:rPr>
      </w:pPr>
    </w:p>
    <w:p w:rsidR="00F41025" w:rsidRPr="000C596A" w:rsidRDefault="00F41025"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4. Explain the five ways of individually evaluat</w:t>
      </w:r>
      <w:r w:rsidR="00B771B6" w:rsidRPr="000C596A">
        <w:rPr>
          <w:rFonts w:ascii="Times New Roman" w:hAnsi="Times New Roman" w:cs="Times New Roman"/>
          <w:b/>
          <w:bCs/>
          <w:sz w:val="24"/>
          <w:szCs w:val="24"/>
        </w:rPr>
        <w:t xml:space="preserve">ing an employee in detail. </w:t>
      </w:r>
    </w:p>
    <w:p w:rsidR="003D3332" w:rsidRPr="000C596A" w:rsidRDefault="00B771B6"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 xml:space="preserve">Ans: </w:t>
      </w:r>
      <w:r w:rsidR="003D3332" w:rsidRPr="000C596A">
        <w:rPr>
          <w:rFonts w:ascii="Times New Roman" w:hAnsi="Times New Roman" w:cs="Times New Roman"/>
          <w:b/>
          <w:bCs/>
          <w:sz w:val="24"/>
          <w:szCs w:val="24"/>
        </w:rPr>
        <w:t xml:space="preserve">Individual evaluation methods </w:t>
      </w:r>
      <w:r w:rsidR="003D3332" w:rsidRPr="000C596A">
        <w:rPr>
          <w:rFonts w:ascii="Times New Roman" w:hAnsi="Times New Roman" w:cs="Times New Roman"/>
          <w:sz w:val="24"/>
          <w:szCs w:val="24"/>
        </w:rPr>
        <w:t xml:space="preserve">There exists five ways to evaluate an employee individually. Here the employee is evaluated one at a time without directly comparing him/her with other employees. </w:t>
      </w:r>
    </w:p>
    <w:p w:rsidR="009F4A67" w:rsidRPr="003342C6" w:rsidRDefault="003D3332" w:rsidP="003342C6">
      <w:pPr>
        <w:pStyle w:val="ListParagraph"/>
        <w:numPr>
          <w:ilvl w:val="0"/>
          <w:numId w:val="1"/>
        </w:numPr>
        <w:spacing w:line="360" w:lineRule="auto"/>
        <w:jc w:val="both"/>
        <w:rPr>
          <w:rFonts w:ascii="Times New Roman" w:hAnsi="Times New Roman" w:cs="Times New Roman"/>
          <w:sz w:val="24"/>
          <w:szCs w:val="24"/>
        </w:rPr>
      </w:pPr>
      <w:r w:rsidRPr="003342C6">
        <w:rPr>
          <w:rFonts w:ascii="Times New Roman" w:hAnsi="Times New Roman" w:cs="Times New Roman"/>
          <w:b/>
          <w:bCs/>
          <w:sz w:val="24"/>
          <w:szCs w:val="24"/>
        </w:rPr>
        <w:t xml:space="preserve">Graphic rating scale: </w:t>
      </w:r>
      <w:r w:rsidRPr="003342C6">
        <w:rPr>
          <w:rFonts w:ascii="Times New Roman" w:hAnsi="Times New Roman" w:cs="Times New Roman"/>
          <w:sz w:val="24"/>
          <w:szCs w:val="24"/>
        </w:rPr>
        <w:t xml:space="preserve">The most widely used performance rating technique is a graphic rating scale (e.g., 3, 4 or 5 or even 10 point rating scale). In this technique, the evaluator is presented with a list of assessment characteristics and asked to assign a number rating to the employee on </w:t>
      </w:r>
    </w:p>
    <w:p w:rsidR="003342C6" w:rsidRPr="003342C6" w:rsidRDefault="003342C6" w:rsidP="003342C6">
      <w:pPr>
        <w:spacing w:line="360" w:lineRule="auto"/>
        <w:jc w:val="both"/>
        <w:rPr>
          <w:rFonts w:ascii="Times New Roman" w:hAnsi="Times New Roman" w:cs="Times New Roman"/>
          <w:sz w:val="24"/>
          <w:szCs w:val="24"/>
        </w:rPr>
      </w:pPr>
    </w:p>
    <w:p w:rsidR="00F41025" w:rsidRPr="000C596A" w:rsidRDefault="00F41025"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5. Implementation of HRIS is expensive for an organization. Give your views about this in brief.</w:t>
      </w:r>
    </w:p>
    <w:p w:rsidR="003D3332" w:rsidRPr="000C596A" w:rsidRDefault="003D3332"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 xml:space="preserve">Ans: Following stages can be considered for HRIS installation: </w:t>
      </w:r>
    </w:p>
    <w:p w:rsidR="009F4A67" w:rsidRDefault="003D3332" w:rsidP="003342C6">
      <w:pPr>
        <w:spacing w:line="360" w:lineRule="auto"/>
        <w:jc w:val="both"/>
        <w:rPr>
          <w:rFonts w:ascii="Times New Roman" w:hAnsi="Times New Roman" w:cs="Times New Roman"/>
          <w:sz w:val="24"/>
          <w:szCs w:val="24"/>
        </w:rPr>
      </w:pPr>
      <w:r w:rsidRPr="000C596A">
        <w:rPr>
          <w:rFonts w:ascii="Times New Roman" w:hAnsi="Times New Roman" w:cs="Times New Roman"/>
          <w:b/>
          <w:bCs/>
          <w:sz w:val="24"/>
          <w:szCs w:val="24"/>
        </w:rPr>
        <w:t xml:space="preserve">Determination of the need for HRIS – </w:t>
      </w:r>
      <w:r w:rsidRPr="000C596A">
        <w:rPr>
          <w:rFonts w:ascii="Times New Roman" w:hAnsi="Times New Roman" w:cs="Times New Roman"/>
          <w:sz w:val="24"/>
          <w:szCs w:val="24"/>
        </w:rPr>
        <w:t xml:space="preserve">Before implementing an HRIS, the management must clearly decide the need for an HRIS in the organisation. First it needs to assess the present HR operations that require system enabled support and then the extent to which these operations require such supports. Factors such as size of the organisation, strength of the workforce, present level </w:t>
      </w:r>
    </w:p>
    <w:p w:rsidR="003342C6" w:rsidRDefault="003342C6" w:rsidP="003342C6">
      <w:pPr>
        <w:spacing w:line="360" w:lineRule="auto"/>
        <w:jc w:val="both"/>
        <w:rPr>
          <w:rFonts w:ascii="Times New Roman" w:hAnsi="Times New Roman" w:cs="Times New Roman"/>
          <w:sz w:val="24"/>
          <w:szCs w:val="24"/>
        </w:rPr>
      </w:pPr>
    </w:p>
    <w:p w:rsidR="00F41025" w:rsidRPr="000C596A" w:rsidRDefault="00F41025" w:rsidP="000C596A">
      <w:pPr>
        <w:spacing w:line="360" w:lineRule="auto"/>
        <w:jc w:val="both"/>
        <w:rPr>
          <w:rFonts w:ascii="Times New Roman" w:hAnsi="Times New Roman" w:cs="Times New Roman"/>
          <w:b/>
          <w:bCs/>
          <w:sz w:val="24"/>
          <w:szCs w:val="24"/>
        </w:rPr>
      </w:pPr>
      <w:r w:rsidRPr="000C596A">
        <w:rPr>
          <w:rFonts w:ascii="Times New Roman" w:hAnsi="Times New Roman" w:cs="Times New Roman"/>
          <w:b/>
          <w:bCs/>
          <w:sz w:val="24"/>
          <w:szCs w:val="24"/>
        </w:rPr>
        <w:t>6. Describe employee welfare. How do the welfare benefits affect the business of an organization?</w:t>
      </w:r>
    </w:p>
    <w:p w:rsidR="003D3332" w:rsidRPr="000C596A" w:rsidRDefault="003D3332" w:rsidP="000C596A">
      <w:pPr>
        <w:spacing w:line="360" w:lineRule="auto"/>
        <w:jc w:val="both"/>
        <w:rPr>
          <w:rFonts w:ascii="Times New Roman" w:hAnsi="Times New Roman" w:cs="Times New Roman"/>
          <w:sz w:val="24"/>
          <w:szCs w:val="24"/>
        </w:rPr>
      </w:pPr>
      <w:r w:rsidRPr="000C596A">
        <w:rPr>
          <w:rFonts w:ascii="Times New Roman" w:hAnsi="Times New Roman" w:cs="Times New Roman"/>
          <w:b/>
          <w:bCs/>
          <w:sz w:val="24"/>
          <w:szCs w:val="24"/>
        </w:rPr>
        <w:t xml:space="preserve">Ans: Employee welfare </w:t>
      </w:r>
      <w:r w:rsidRPr="000C596A">
        <w:rPr>
          <w:rFonts w:ascii="Times New Roman" w:hAnsi="Times New Roman" w:cs="Times New Roman"/>
          <w:sz w:val="24"/>
          <w:szCs w:val="24"/>
        </w:rPr>
        <w:t xml:space="preserve">is a comprehensive term including various services, benefits and facilities offered to employees and by the employers. Through such generous fringe benefits the employer makes life worth living for employees. </w:t>
      </w:r>
    </w:p>
    <w:p w:rsidR="000C596A" w:rsidRPr="000C596A" w:rsidRDefault="003D3332" w:rsidP="003342C6">
      <w:pPr>
        <w:spacing w:line="360" w:lineRule="auto"/>
        <w:jc w:val="both"/>
        <w:rPr>
          <w:rFonts w:ascii="Times New Roman" w:hAnsi="Times New Roman" w:cs="Times New Roman"/>
          <w:sz w:val="24"/>
          <w:szCs w:val="24"/>
        </w:rPr>
      </w:pPr>
      <w:r w:rsidRPr="000C596A">
        <w:rPr>
          <w:rFonts w:ascii="Times New Roman" w:hAnsi="Times New Roman" w:cs="Times New Roman"/>
          <w:sz w:val="24"/>
          <w:szCs w:val="24"/>
        </w:rPr>
        <w:t xml:space="preserve">Employee welfare entails all those activities of an employer which are directed towards providing the </w:t>
      </w:r>
    </w:p>
    <w:p w:rsidR="003D3332" w:rsidRPr="000C596A" w:rsidRDefault="003D3332" w:rsidP="000C596A">
      <w:pPr>
        <w:spacing w:line="360" w:lineRule="auto"/>
        <w:jc w:val="both"/>
        <w:rPr>
          <w:rFonts w:ascii="Times New Roman" w:hAnsi="Times New Roman" w:cs="Times New Roman"/>
          <w:sz w:val="24"/>
          <w:szCs w:val="24"/>
        </w:rPr>
      </w:pPr>
      <w:bookmarkStart w:id="0" w:name="_GoBack"/>
      <w:bookmarkEnd w:id="0"/>
    </w:p>
    <w:sectPr w:rsidR="003D3332" w:rsidRPr="000C596A" w:rsidSect="00FA50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404FD"/>
    <w:multiLevelType w:val="hybridMultilevel"/>
    <w:tmpl w:val="309881BE"/>
    <w:lvl w:ilvl="0" w:tplc="389038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1025"/>
    <w:rsid w:val="000C596A"/>
    <w:rsid w:val="003342C6"/>
    <w:rsid w:val="003D3332"/>
    <w:rsid w:val="005E2664"/>
    <w:rsid w:val="009F4A67"/>
    <w:rsid w:val="00B771B6"/>
    <w:rsid w:val="00E1762D"/>
    <w:rsid w:val="00E43076"/>
    <w:rsid w:val="00E53CD8"/>
    <w:rsid w:val="00F41025"/>
    <w:rsid w:val="00FA5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1D"/>
  </w:style>
  <w:style w:type="paragraph" w:styleId="Heading3">
    <w:name w:val="heading 3"/>
    <w:basedOn w:val="Normal"/>
    <w:link w:val="Heading3Char"/>
    <w:uiPriority w:val="9"/>
    <w:qFormat/>
    <w:rsid w:val="00B771B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71B6"/>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771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771B6"/>
    <w:rPr>
      <w:color w:val="0000FF"/>
      <w:u w:val="single"/>
    </w:rPr>
  </w:style>
  <w:style w:type="paragraph" w:styleId="ListParagraph">
    <w:name w:val="List Paragraph"/>
    <w:basedOn w:val="Normal"/>
    <w:uiPriority w:val="34"/>
    <w:qFormat/>
    <w:rsid w:val="003342C6"/>
    <w:pPr>
      <w:ind w:left="720"/>
      <w:contextualSpacing/>
    </w:pPr>
  </w:style>
</w:styles>
</file>

<file path=word/webSettings.xml><?xml version="1.0" encoding="utf-8"?>
<w:webSettings xmlns:r="http://schemas.openxmlformats.org/officeDocument/2006/relationships" xmlns:w="http://schemas.openxmlformats.org/wordprocessingml/2006/main">
  <w:divs>
    <w:div w:id="124470844">
      <w:bodyDiv w:val="1"/>
      <w:marLeft w:val="0"/>
      <w:marRight w:val="0"/>
      <w:marTop w:val="0"/>
      <w:marBottom w:val="0"/>
      <w:divBdr>
        <w:top w:val="none" w:sz="0" w:space="0" w:color="auto"/>
        <w:left w:val="none" w:sz="0" w:space="0" w:color="auto"/>
        <w:bottom w:val="none" w:sz="0" w:space="0" w:color="auto"/>
        <w:right w:val="none" w:sz="0" w:space="0" w:color="auto"/>
      </w:divBdr>
    </w:div>
    <w:div w:id="2158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7</cp:revision>
  <dcterms:created xsi:type="dcterms:W3CDTF">2023-04-14T14:25:00Z</dcterms:created>
  <dcterms:modified xsi:type="dcterms:W3CDTF">2023-04-26T18:51:00Z</dcterms:modified>
</cp:coreProperties>
</file>